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9E" w:rsidRPr="00037331" w:rsidRDefault="00AE749E" w:rsidP="00AE749E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 Центре помощи детям </w:t>
      </w:r>
      <w:proofErr w:type="spellStart"/>
      <w:proofErr w:type="gramStart"/>
      <w:r w:rsidRPr="000373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Катав-Ивановского</w:t>
      </w:r>
      <w:proofErr w:type="spellEnd"/>
      <w:proofErr w:type="gramEnd"/>
      <w:r w:rsidRPr="0003733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района состоялся вечер встречи с выпускниками</w:t>
      </w:r>
    </w:p>
    <w:p w:rsidR="00AE749E" w:rsidRPr="00037331" w:rsidRDefault="00AE749E" w:rsidP="00AE749E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E749E" w:rsidRPr="00037331" w:rsidRDefault="00AE749E" w:rsidP="00AE749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20-летнему юбилею Центра помощи детям </w:t>
      </w:r>
      <w:proofErr w:type="spellStart"/>
      <w:proofErr w:type="gramStart"/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Катав-Ивановского</w:t>
      </w:r>
      <w:proofErr w:type="spellEnd"/>
      <w:proofErr w:type="gramEnd"/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района был посвящен вечер встречи с выпускниками</w:t>
      </w:r>
      <w:r w:rsidR="00DE7BFA"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, собравший </w:t>
      </w:r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бывши</w:t>
      </w:r>
      <w:r w:rsidR="00DE7BFA"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х</w:t>
      </w:r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воспитанник</w:t>
      </w:r>
      <w:r w:rsidR="00DE7BFA"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ов и их педагогов-наставников.</w:t>
      </w:r>
      <w:r w:rsidRPr="0003733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</w:t>
      </w:r>
    </w:p>
    <w:p w:rsidR="00AE749E" w:rsidRPr="00037331" w:rsidRDefault="00AE749E" w:rsidP="00AE749E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9756C3" w:rsidRPr="00037331" w:rsidRDefault="00695C01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нашей жизни достаточно стереотипов. Например, юбилей – это торжество с официальными лицами, высокими гостями, пафосными речами, подарками и концертом... </w:t>
      </w:r>
      <w:r w:rsidR="00AE749E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Центре помощи детям </w:t>
      </w:r>
      <w:proofErr w:type="spellStart"/>
      <w:proofErr w:type="gramStart"/>
      <w:r w:rsidR="00AE749E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Катав-Ивановского</w:t>
      </w:r>
      <w:proofErr w:type="spellEnd"/>
      <w:proofErr w:type="gramEnd"/>
      <w:r w:rsidR="00AE749E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решили этот стереотип сломать! И праздновали 20-летие </w:t>
      </w:r>
      <w:r w:rsidR="00AE749E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детского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дома по-особенному, по-домашнему тепло и уютно</w:t>
      </w:r>
      <w:r w:rsidR="00515D7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с теми, кто здесь когда-то работал и жил.</w:t>
      </w:r>
    </w:p>
    <w:p w:rsidR="009A376A" w:rsidRPr="00037331" w:rsidRDefault="00695C01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этому дню готовились задолго! Заранее были приглашены  выпускники разных лет, которые с радостью согласились </w:t>
      </w:r>
      <w:r w:rsidR="00DE7BF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встретиться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E7BF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друг с другом и 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своими</w:t>
      </w:r>
      <w:r w:rsidR="00DE7BF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взрослыми наставниками. А т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 как вечер 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было решено  проводить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по-домашнему, 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 и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угощать гостей 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решили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домашними пельменями! </w:t>
      </w:r>
      <w:r w:rsidR="009A376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музыкальном зале были накрыты столы, воспитанники и специалисты Центра подготовили концертную программу! </w:t>
      </w:r>
    </w:p>
    <w:p w:rsidR="009A376A" w:rsidRPr="00037331" w:rsidRDefault="009A376A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вот волнующие мгновения встречи. Так трудно узнать </w:t>
      </w:r>
      <w:r w:rsidR="00777CA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этих повзрослевших, окрепших и уверенных в себе мужчинах и женщинах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бывших </w:t>
      </w:r>
      <w:r w:rsidR="00777CA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воспитанников детского дома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15D7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</w:t>
      </w:r>
      <w:r w:rsidR="00777CA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ядом с ними </w:t>
      </w:r>
      <w:r w:rsidR="00515D7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робко смотрятся </w:t>
      </w:r>
      <w:r w:rsidR="00777CA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юные выпускники </w:t>
      </w:r>
      <w:r w:rsidR="00515D7B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последних лет. Некоторые пришли со своими семьями,  кто-то привел на встречу детей. </w:t>
      </w:r>
    </w:p>
    <w:p w:rsidR="00852C82" w:rsidRPr="00037331" w:rsidRDefault="00515D7B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есь вечер был посвящен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трогательным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воспоминаниям, от которых на глазах присутствующих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наворачивались слезы!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Выпускники и воспитатели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делились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ярк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запом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нившимися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ям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прошлого.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гордостью р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ассказывали о своих достижениях. В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помнили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 сотрудников, которые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уже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ушли из жизни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но внесли огромный вклад в развитие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детского дома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его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воспитанников.</w:t>
      </w:r>
      <w:r w:rsidR="00796CEF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выпускники, которые проживают в других городах, прислали 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свои </w:t>
      </w:r>
      <w:proofErr w:type="spellStart"/>
      <w:r w:rsidR="00796CEF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видеопоздравления</w:t>
      </w:r>
      <w:proofErr w:type="spellEnd"/>
      <w:r w:rsidR="00796CEF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p w:rsidR="00DD73D8" w:rsidRPr="00037331" w:rsidRDefault="003E198A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ыпускники удивили всех присутствующих. Каждому сотруднику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 сказано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 теплых слов,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вручены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памятные подарки и цветы! Не остались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внимания и сегодняшние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воспитанники, с 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любопытством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наблюда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вшие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гостями.</w:t>
      </w:r>
    </w:p>
    <w:p w:rsidR="00DE7BFA" w:rsidRDefault="006B495F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 действительно получился особенный! Ностальгия собрала всех желающих встретиться с детством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Воспоминания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долго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отпускали гостей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3E198A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обща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ясь</w:t>
      </w:r>
      <w:r w:rsidR="00852C82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между собой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вспоминали 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тепло, уют 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счастливые мгновения жизни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доме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</w:t>
      </w:r>
      <w:r w:rsidR="00DD73D8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r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оставил незабываем</w:t>
      </w:r>
      <w:r w:rsidR="00037331" w:rsidRPr="000373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 след в душе каждого из них.</w:t>
      </w:r>
    </w:p>
    <w:p w:rsidR="00BE12B3" w:rsidRPr="00364EDA" w:rsidRDefault="00037331" w:rsidP="00BE12B3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«Вечер встречи с выпускниками детского дома – </w:t>
      </w:r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лишь </w:t>
      </w:r>
      <w:r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одно из мероприятий плана работы по </w:t>
      </w:r>
      <w:proofErr w:type="spellStart"/>
      <w:r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постинтерна</w:t>
      </w:r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тному</w:t>
      </w:r>
      <w:proofErr w:type="spellEnd"/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сопровождению выпускников, которое является приоритетным направлением деятельности нашего учреждения.</w:t>
      </w:r>
      <w:r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 настоящее время договоры на сопровождение заключены со всеми выпускниками в возрасте от 18 до 23 лет. </w:t>
      </w:r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За минувший 2018 год </w:t>
      </w:r>
      <w:r w:rsidR="00364EDA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от них </w:t>
      </w:r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поступило 166 обращений</w:t>
      </w:r>
      <w:r w:rsidR="00364EDA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Однако за помощью часто обращаются и молодые люди </w:t>
      </w:r>
      <w:proofErr w:type="gramStart"/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более старшего</w:t>
      </w:r>
      <w:proofErr w:type="gramEnd"/>
      <w:r w:rsidR="00BE12B3" w:rsidRPr="00364ED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возраста. </w:t>
      </w:r>
      <w:r w:rsidR="00BE12B3" w:rsidRPr="00364EDA">
        <w:rPr>
          <w:rFonts w:ascii="Times New Roman" w:hAnsi="Times New Roman"/>
          <w:i/>
          <w:sz w:val="24"/>
          <w:szCs w:val="24"/>
        </w:rPr>
        <w:t xml:space="preserve">Со всеми выпускниками установлены доверительные отношения. </w:t>
      </w:r>
      <w:r w:rsidR="00BE12B3" w:rsidRPr="00364EDA">
        <w:rPr>
          <w:rFonts w:ascii="Times New Roman" w:hAnsi="Times New Roman" w:cs="Times New Roman"/>
          <w:i/>
          <w:sz w:val="24"/>
          <w:szCs w:val="24"/>
        </w:rPr>
        <w:t xml:space="preserve">Специалисты Центра помогают выпускникам </w:t>
      </w:r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в профессиональной ориентации и устройстве на работу, </w:t>
      </w:r>
      <w:r w:rsidR="00BE12B3" w:rsidRPr="00364EDA">
        <w:rPr>
          <w:rFonts w:ascii="Times New Roman" w:hAnsi="Times New Roman"/>
          <w:i/>
          <w:color w:val="000000"/>
          <w:sz w:val="24"/>
          <w:szCs w:val="24"/>
        </w:rPr>
        <w:t>ведут</w:t>
      </w:r>
      <w:r w:rsidR="00BE12B3" w:rsidRPr="00364ED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контроль за получением </w:t>
      </w:r>
      <w:r w:rsidR="00AF02C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BE12B3" w:rsidRPr="00364ED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образования, </w:t>
      </w:r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содействуют в  </w:t>
      </w:r>
      <w:r w:rsidR="00BE12B3" w:rsidRPr="00364EDA">
        <w:rPr>
          <w:rFonts w:ascii="Times New Roman" w:hAnsi="Times New Roman" w:cs="Times New Roman"/>
          <w:i/>
          <w:sz w:val="24"/>
          <w:szCs w:val="24"/>
        </w:rPr>
        <w:t xml:space="preserve">оформлении пенсий и пособий, </w:t>
      </w:r>
      <w:r w:rsidR="00BE12B3" w:rsidRPr="00364ED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оказывают помощь в оформлении утраченных документов, </w:t>
      </w:r>
      <w:r w:rsidR="00BE12B3" w:rsidRPr="00364EDA">
        <w:rPr>
          <w:rFonts w:ascii="Times New Roman" w:hAnsi="Times New Roman" w:cs="Times New Roman"/>
          <w:i/>
          <w:sz w:val="24"/>
          <w:szCs w:val="24"/>
        </w:rPr>
        <w:t>способствуют восстановлению молодых людей в списке нуждающихся в обеспечении жилыми помещениями, оформляют документы  для получения жилья на других территориях Челябинской области и РФ, оказывают содействие в оформлении субсидий на оплату жилищно-коммунальных услуг,</w:t>
      </w:r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  защищают права и интересы выпускников в судебных заседаниях», - </w:t>
      </w:r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поделилась своими </w:t>
      </w:r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впечатлениями</w:t>
      </w:r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 Анастасия Самарина, руководитель отделения </w:t>
      </w:r>
      <w:proofErr w:type="spellStart"/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>постинтернатно</w:t>
      </w:r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t>го</w:t>
      </w:r>
      <w:proofErr w:type="spellEnd"/>
      <w:r w:rsidR="00BE12B3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 сопровождения </w:t>
      </w:r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выпускников Центра помощи детям </w:t>
      </w:r>
      <w:proofErr w:type="spellStart"/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t>Катав-Ивановского</w:t>
      </w:r>
      <w:proofErr w:type="spellEnd"/>
      <w:r w:rsidR="00364EDA" w:rsidRPr="00364EDA">
        <w:rPr>
          <w:rFonts w:ascii="Times New Roman" w:eastAsia="Calibri" w:hAnsi="Times New Roman" w:cs="Times New Roman"/>
          <w:i/>
          <w:sz w:val="24"/>
          <w:szCs w:val="24"/>
        </w:rPr>
        <w:t xml:space="preserve"> района.</w:t>
      </w:r>
    </w:p>
    <w:p w:rsidR="00BE12B3" w:rsidRPr="00BE12B3" w:rsidRDefault="00BE12B3" w:rsidP="00BE12B3">
      <w:pPr>
        <w:pStyle w:val="1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037331" w:rsidRPr="00037331" w:rsidRDefault="00037331" w:rsidP="00695C0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B495F" w:rsidRPr="003E198A" w:rsidRDefault="006B495F" w:rsidP="00695C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495F" w:rsidRPr="003E198A" w:rsidSect="00AE749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5C01"/>
    <w:rsid w:val="00037331"/>
    <w:rsid w:val="002C3157"/>
    <w:rsid w:val="00364EDA"/>
    <w:rsid w:val="003E198A"/>
    <w:rsid w:val="00515D7B"/>
    <w:rsid w:val="00695C01"/>
    <w:rsid w:val="006B495F"/>
    <w:rsid w:val="00777CAB"/>
    <w:rsid w:val="00796CEF"/>
    <w:rsid w:val="00852C82"/>
    <w:rsid w:val="008B6F1D"/>
    <w:rsid w:val="009756C3"/>
    <w:rsid w:val="009A376A"/>
    <w:rsid w:val="00AE749E"/>
    <w:rsid w:val="00AF02C7"/>
    <w:rsid w:val="00BE12B3"/>
    <w:rsid w:val="00DD73D8"/>
    <w:rsid w:val="00DE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E12B3"/>
    <w:pPr>
      <w:suppressAutoHyphens/>
      <w:spacing w:after="200" w:line="276" w:lineRule="auto"/>
      <w:ind w:left="720"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dcterms:created xsi:type="dcterms:W3CDTF">2019-03-20T03:19:00Z</dcterms:created>
  <dcterms:modified xsi:type="dcterms:W3CDTF">2019-03-25T06:18:00Z</dcterms:modified>
</cp:coreProperties>
</file>